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4" w:rsidRPr="0054338B" w:rsidRDefault="0054338B" w:rsidP="0054338B">
      <w:pPr>
        <w:pStyle w:val="2"/>
        <w:spacing w:after="0"/>
        <w:ind w:leftChars="0" w:left="0" w:firstLineChars="0" w:firstLine="0"/>
        <w:rPr>
          <w:rFonts w:ascii="黑体" w:eastAsia="黑体" w:hAnsi="黑体"/>
          <w:sz w:val="32"/>
          <w:szCs w:val="32"/>
        </w:rPr>
      </w:pPr>
      <w:r w:rsidRPr="0054338B">
        <w:rPr>
          <w:rFonts w:ascii="黑体" w:eastAsia="黑体" w:hAnsi="黑体" w:hint="eastAsia"/>
          <w:sz w:val="32"/>
          <w:szCs w:val="32"/>
        </w:rPr>
        <w:t>附件：</w:t>
      </w:r>
    </w:p>
    <w:p w:rsidR="000B3CD4" w:rsidRDefault="000B3CD4" w:rsidP="000B3CD4">
      <w:pPr>
        <w:widowControl/>
        <w:spacing w:line="560" w:lineRule="exact"/>
        <w:jc w:val="center"/>
        <w:rPr>
          <w:rFonts w:ascii="Times New Roman" w:eastAsia="方正小标宋_GBK" w:hAnsi="Times New Roman"/>
          <w:sz w:val="30"/>
          <w:szCs w:val="30"/>
        </w:rPr>
      </w:pPr>
      <w:bookmarkStart w:id="0" w:name="OLE_LINK15"/>
      <w:bookmarkStart w:id="1" w:name="OLE_LINK16"/>
      <w:bookmarkStart w:id="2" w:name="OLE_LINK19"/>
      <w:r>
        <w:rPr>
          <w:rFonts w:ascii="Times New Roman" w:eastAsia="方正小标宋_GBK" w:hAnsi="Times New Roman"/>
          <w:sz w:val="30"/>
          <w:szCs w:val="30"/>
        </w:rPr>
        <w:t>《</w:t>
      </w:r>
      <w:bookmarkStart w:id="3" w:name="OLE_LINK38"/>
      <w:bookmarkStart w:id="4" w:name="OLE_LINK39"/>
      <w:r w:rsidRPr="000B3CD4">
        <w:rPr>
          <w:rFonts w:ascii="Times New Roman" w:eastAsia="方正小标宋_GBK" w:hAnsi="Times New Roman"/>
          <w:sz w:val="30"/>
          <w:szCs w:val="30"/>
        </w:rPr>
        <w:t>河北省招标代理服务标准规范</w:t>
      </w:r>
      <w:bookmarkEnd w:id="3"/>
      <w:bookmarkEnd w:id="4"/>
      <w:r>
        <w:rPr>
          <w:rFonts w:ascii="Times New Roman" w:eastAsia="方正小标宋_GBK" w:hAnsi="Times New Roman" w:hint="eastAsia"/>
          <w:sz w:val="30"/>
          <w:szCs w:val="30"/>
        </w:rPr>
        <w:t>》</w:t>
      </w:r>
      <w:r w:rsidRPr="000B3CD4">
        <w:rPr>
          <w:rFonts w:ascii="Times New Roman" w:eastAsia="方正小标宋_GBK" w:hAnsi="Times New Roman" w:hint="eastAsia"/>
          <w:sz w:val="30"/>
          <w:szCs w:val="30"/>
        </w:rPr>
        <w:t>起草</w:t>
      </w:r>
      <w:r w:rsidRPr="000B3CD4">
        <w:rPr>
          <w:rFonts w:ascii="Times New Roman" w:eastAsia="方正小标宋_GBK" w:hAnsi="Times New Roman"/>
          <w:sz w:val="30"/>
          <w:szCs w:val="30"/>
        </w:rPr>
        <w:t>单位申</w:t>
      </w:r>
      <w:r w:rsidR="00025202">
        <w:rPr>
          <w:rFonts w:ascii="Times New Roman" w:eastAsia="方正小标宋_GBK" w:hAnsi="Times New Roman" w:hint="eastAsia"/>
          <w:sz w:val="30"/>
          <w:szCs w:val="30"/>
        </w:rPr>
        <w:t>报</w:t>
      </w:r>
      <w:r w:rsidRPr="000B3CD4">
        <w:rPr>
          <w:rFonts w:ascii="Times New Roman" w:eastAsia="方正小标宋_GBK" w:hAnsi="Times New Roman"/>
          <w:sz w:val="30"/>
          <w:szCs w:val="30"/>
        </w:rPr>
        <w:t>表</w:t>
      </w:r>
      <w:bookmarkEnd w:id="0"/>
      <w:bookmarkEnd w:id="1"/>
      <w:bookmarkEnd w:id="2"/>
    </w:p>
    <w:tbl>
      <w:tblPr>
        <w:tblW w:w="893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86"/>
        <w:gridCol w:w="2565"/>
        <w:gridCol w:w="23"/>
        <w:gridCol w:w="1184"/>
        <w:gridCol w:w="197"/>
        <w:gridCol w:w="3062"/>
      </w:tblGrid>
      <w:tr w:rsidR="000B3CD4" w:rsidTr="000B3CD4">
        <w:trPr>
          <w:trHeight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D4" w:rsidRDefault="000B3CD4" w:rsidP="00837D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申请单位信息</w:t>
            </w:r>
          </w:p>
        </w:tc>
      </w:tr>
      <w:tr w:rsidR="000B3CD4" w:rsidTr="000B3CD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D4" w:rsidRDefault="000B3CD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单位名称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D4" w:rsidRDefault="000B3CD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B3CD4" w:rsidTr="00AB076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D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统一社会信用代码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D4" w:rsidRDefault="000B3CD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D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成立</w:t>
            </w:r>
            <w:r w:rsidR="00AB671B">
              <w:rPr>
                <w:rFonts w:ascii="Times New Roman" w:eastAsia="仿宋_GB2312" w:hAnsi="Times New Roman" w:hint="eastAsia"/>
                <w:sz w:val="24"/>
              </w:rPr>
              <w:t>日期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D4" w:rsidRDefault="000B3CD4" w:rsidP="000B3CD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0B3CD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单位通讯地址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 w:rsidP="0080532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单位性质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5" w:rsidRDefault="00AB0764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bookmarkStart w:id="5" w:name="OLE_LINK55"/>
            <w:bookmarkStart w:id="6" w:name="OLE_LINK56"/>
            <w:bookmarkStart w:id="7" w:name="OLE_LINK54"/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bookmarkEnd w:id="5"/>
            <w:bookmarkEnd w:id="6"/>
            <w:r w:rsidRPr="000B3CD4">
              <w:rPr>
                <w:rFonts w:ascii="Times New Roman" w:eastAsia="仿宋_GB2312" w:hAnsi="Times New Roman" w:hint="eastAsia"/>
                <w:sz w:val="24"/>
              </w:rPr>
              <w:t>国有企业</w:t>
            </w:r>
            <w:bookmarkEnd w:id="7"/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0B3CD4">
              <w:rPr>
                <w:rFonts w:ascii="Times New Roman" w:eastAsia="仿宋_GB2312" w:hAnsi="Times New Roman" w:hint="eastAsia"/>
                <w:sz w:val="24"/>
              </w:rPr>
              <w:t>民营企业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AB0764" w:rsidRDefault="00AB0764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</w:t>
            </w:r>
            <w:r w:rsidRPr="000B3CD4">
              <w:rPr>
                <w:rFonts w:ascii="Times New Roman" w:eastAsia="仿宋_GB2312" w:hAnsi="Times New Roman" w:hint="eastAsia"/>
                <w:sz w:val="24"/>
              </w:rPr>
              <w:t>事业单位</w:t>
            </w:r>
            <w:r w:rsidR="006A5690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="006A5690">
              <w:rPr>
                <w:rFonts w:ascii="Times New Roman" w:eastAsia="仿宋_GB2312" w:hAnsi="Times New Roman" w:hint="eastAsia"/>
                <w:sz w:val="24"/>
              </w:rPr>
              <w:t>□其他</w:t>
            </w:r>
          </w:p>
        </w:tc>
      </w:tr>
      <w:tr w:rsidR="00AB0764" w:rsidTr="000B3CD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会员类型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 w:rsidP="00AB076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□普通会员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□理事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□常务理事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□副会长</w:t>
            </w:r>
          </w:p>
        </w:tc>
      </w:tr>
      <w:tr w:rsidR="00AB0764" w:rsidTr="000B3CD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联系人姓名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0B3CD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B0764" w:rsidTr="00FF7A48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 w:rsidRPr="00AB0764">
              <w:rPr>
                <w:rFonts w:ascii="Times New Roman" w:eastAsia="仿宋_GB2312" w:hAnsi="Times New Roman"/>
                <w:sz w:val="24"/>
              </w:rPr>
              <w:t>单位简介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6B6AA5" w:rsidRDefault="006B6AA5" w:rsidP="006B6AA5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6B6AA5">
              <w:rPr>
                <w:rFonts w:ascii="Times New Roman" w:eastAsia="仿宋_GB2312" w:hAnsi="Times New Roman"/>
                <w:sz w:val="24"/>
              </w:rPr>
              <w:t>（简要介绍单位的业务范围、规模、行业地位、技术实力等方面的情况，不超过</w:t>
            </w:r>
            <w:r w:rsidRPr="006B6AA5">
              <w:rPr>
                <w:rFonts w:ascii="Times New Roman" w:eastAsia="仿宋_GB2312" w:hAnsi="Times New Roman"/>
                <w:sz w:val="24"/>
              </w:rPr>
              <w:t xml:space="preserve"> 500 </w:t>
            </w:r>
            <w:r w:rsidRPr="006B6AA5">
              <w:rPr>
                <w:rFonts w:ascii="Times New Roman" w:eastAsia="仿宋_GB2312" w:hAnsi="Times New Roman"/>
                <w:sz w:val="24"/>
              </w:rPr>
              <w:t>字</w:t>
            </w:r>
            <w:bookmarkStart w:id="8" w:name="OLE_LINK44"/>
            <w:bookmarkStart w:id="9" w:name="OLE_LINK45"/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bookmarkStart w:id="10" w:name="OLE_LINK50"/>
            <w:bookmarkStart w:id="11" w:name="OLE_LINK51"/>
            <w:r>
              <w:rPr>
                <w:rFonts w:ascii="Times New Roman" w:eastAsia="仿宋_GB2312" w:hAnsi="Times New Roman" w:hint="eastAsia"/>
                <w:sz w:val="24"/>
              </w:rPr>
              <w:t>可另附</w:t>
            </w:r>
            <w:bookmarkEnd w:id="10"/>
            <w:bookmarkEnd w:id="11"/>
            <w:r>
              <w:rPr>
                <w:rFonts w:ascii="Times New Roman" w:eastAsia="仿宋_GB2312" w:hAnsi="Times New Roman" w:hint="eastAsia"/>
                <w:sz w:val="24"/>
              </w:rPr>
              <w:t>。）</w:t>
            </w:r>
          </w:p>
          <w:bookmarkEnd w:id="8"/>
          <w:bookmarkEnd w:id="9"/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B0764" w:rsidTr="006832C8">
        <w:trPr>
          <w:trHeight w:val="56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Pr="00241053" w:rsidRDefault="00AB0764" w:rsidP="00241053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 w:rsidRPr="00241053">
              <w:rPr>
                <w:rFonts w:ascii="Times New Roman" w:eastAsia="黑体" w:hAnsi="Times New Roman"/>
                <w:sz w:val="24"/>
              </w:rPr>
              <w:t>招标代理服务领域的相关经验</w:t>
            </w:r>
          </w:p>
        </w:tc>
      </w:tr>
      <w:tr w:rsidR="00AB0764" w:rsidTr="009177C7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 w:rsidP="003613AE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从</w:t>
            </w:r>
            <w:r w:rsidR="003613AE">
              <w:rPr>
                <w:rFonts w:ascii="Times New Roman" w:eastAsia="仿宋_GB2312" w:hAnsi="Times New Roman" w:hint="eastAsia"/>
                <w:sz w:val="24"/>
              </w:rPr>
              <w:t>事</w:t>
            </w:r>
            <w:r>
              <w:rPr>
                <w:rFonts w:ascii="Times New Roman" w:eastAsia="仿宋_GB2312" w:hAnsi="Times New Roman" w:hint="eastAsia"/>
                <w:sz w:val="24"/>
              </w:rPr>
              <w:t>招标代理服务时间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 w:rsidP="00241053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BA6431">
              <w:rPr>
                <w:rFonts w:ascii="Times New Roman" w:eastAsia="仿宋_GB2312" w:hAnsi="Times New Roman" w:hint="eastAsia"/>
                <w:sz w:val="24"/>
              </w:rPr>
              <w:t>主要服务的项目类型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5" w:rsidRDefault="006B6AA5" w:rsidP="006B6AA5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□</w:t>
            </w:r>
            <w:r w:rsidR="00AB0764">
              <w:rPr>
                <w:rFonts w:ascii="Times New Roman" w:eastAsia="仿宋_GB2312" w:hAnsi="Times New Roman"/>
                <w:sz w:val="24"/>
              </w:rPr>
              <w:t>工程建设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□</w:t>
            </w:r>
            <w:r w:rsidR="00AB0764">
              <w:rPr>
                <w:rFonts w:ascii="Times New Roman" w:eastAsia="仿宋_GB2312" w:hAnsi="Times New Roman"/>
                <w:sz w:val="24"/>
              </w:rPr>
              <w:t>政府采购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AB0764" w:rsidRDefault="006B6AA5" w:rsidP="008D6CF6">
            <w:pPr>
              <w:widowControl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□</w:t>
            </w:r>
            <w:r w:rsidR="00AB0764">
              <w:rPr>
                <w:rFonts w:ascii="Times New Roman" w:eastAsia="仿宋_GB2312" w:hAnsi="Times New Roman"/>
                <w:sz w:val="24"/>
              </w:rPr>
              <w:t>机电设备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□其他</w:t>
            </w:r>
          </w:p>
        </w:tc>
      </w:tr>
      <w:tr w:rsidR="00833C08" w:rsidTr="009077F1">
        <w:trPr>
          <w:trHeight w:val="12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C08" w:rsidRDefault="00833C08" w:rsidP="0024105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 w:rsidRPr="00BA6431">
              <w:rPr>
                <w:rFonts w:ascii="Times New Roman" w:eastAsia="仿宋_GB2312" w:hAnsi="Times New Roman"/>
                <w:sz w:val="24"/>
              </w:rPr>
              <w:t>近三年完成的招标代理服务</w:t>
            </w:r>
            <w:r w:rsidR="00173433">
              <w:rPr>
                <w:rFonts w:ascii="Times New Roman" w:eastAsia="仿宋_GB2312" w:hAnsi="Times New Roman" w:hint="eastAsia"/>
                <w:sz w:val="24"/>
              </w:rPr>
              <w:t>主要</w:t>
            </w:r>
            <w:r w:rsidR="00173433">
              <w:rPr>
                <w:rFonts w:ascii="Times New Roman" w:eastAsia="仿宋_GB2312" w:hAnsi="Times New Roman"/>
                <w:sz w:val="24"/>
              </w:rPr>
              <w:t>业绩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C08" w:rsidRPr="00833C08" w:rsidRDefault="00833C08" w:rsidP="00833C08">
            <w:pPr>
              <w:widowControl/>
              <w:jc w:val="lef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项目涉及的行业领域：</w:t>
            </w:r>
            <w:r w:rsidRPr="00833C08"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</w:t>
            </w:r>
            <w:r w:rsidR="00173433"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 </w:t>
            </w:r>
            <w:r w:rsidRPr="00833C08"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</w:t>
            </w:r>
          </w:p>
          <w:p w:rsidR="00833C08" w:rsidRDefault="00833C08" w:rsidP="00833C08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接受委托项目个数：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833C08"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4"/>
              </w:rPr>
              <w:t>个</w:t>
            </w:r>
          </w:p>
          <w:p w:rsidR="00833C08" w:rsidRDefault="00833C08" w:rsidP="00833C0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接受委托项目金额：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833C08">
              <w:rPr>
                <w:rFonts w:ascii="Times New Roman" w:eastAsia="仿宋_GB2312" w:hAnsi="Times New Roman" w:hint="eastAsia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4"/>
              </w:rPr>
              <w:t>万元</w:t>
            </w:r>
          </w:p>
        </w:tc>
      </w:tr>
      <w:tr w:rsidR="00AB0764" w:rsidTr="00CA5DC9">
        <w:trPr>
          <w:trHeight w:val="56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Pr="00241053" w:rsidRDefault="00AB0764" w:rsidP="00241053">
            <w:pPr>
              <w:widowControl/>
              <w:jc w:val="center"/>
              <w:rPr>
                <w:rFonts w:ascii="Times New Roman" w:eastAsia="黑体" w:hAnsi="Times New Roman"/>
                <w:sz w:val="24"/>
              </w:rPr>
            </w:pPr>
            <w:r w:rsidRPr="00241053">
              <w:rPr>
                <w:rFonts w:ascii="Times New Roman" w:eastAsia="黑体" w:hAnsi="Times New Roman" w:hint="eastAsia"/>
                <w:sz w:val="24"/>
              </w:rPr>
              <w:t>参与团体标准制定的优势</w:t>
            </w:r>
          </w:p>
        </w:tc>
      </w:tr>
      <w:tr w:rsidR="00AB0764" w:rsidTr="00AB0764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Pr="00241053" w:rsidRDefault="00AB0764" w:rsidP="00241053">
            <w:pPr>
              <w:widowControl/>
              <w:jc w:val="left"/>
              <w:rPr>
                <w:rFonts w:ascii="Segoe UI" w:eastAsia="宋体" w:hAnsi="Segoe UI" w:cs="Segoe UI"/>
                <w:color w:val="1C1F23"/>
                <w:kern w:val="0"/>
                <w:sz w:val="27"/>
                <w:szCs w:val="27"/>
                <w:shd w:val="clear" w:color="auto" w:fill="FFFFFF"/>
              </w:rPr>
            </w:pPr>
            <w:r w:rsidRPr="00241053">
              <w:rPr>
                <w:rFonts w:ascii="Times New Roman" w:eastAsia="仿宋_GB2312" w:hAnsi="Times New Roman" w:hint="eastAsia"/>
                <w:sz w:val="24"/>
              </w:rPr>
              <w:t>参与团体标准制定的优势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A5" w:rsidRDefault="006B6AA5" w:rsidP="006B6AA5">
            <w:pPr>
              <w:widowControl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 w:rsidP="006B6AA5">
            <w:pPr>
              <w:widowControl/>
              <w:rPr>
                <w:rFonts w:ascii="Times New Roman" w:eastAsia="仿宋_GB2312" w:hAnsi="Times New Roman"/>
                <w:sz w:val="24"/>
              </w:rPr>
            </w:pPr>
            <w:bookmarkStart w:id="12" w:name="_GoBack"/>
            <w:r>
              <w:rPr>
                <w:rFonts w:ascii="Times New Roman" w:eastAsia="仿宋_GB2312" w:hAnsi="Times New Roman"/>
                <w:sz w:val="24"/>
              </w:rPr>
              <w:t>（包括</w:t>
            </w:r>
            <w:r w:rsidR="00E9752F">
              <w:rPr>
                <w:rFonts w:ascii="Times New Roman" w:eastAsia="仿宋_GB2312" w:hAnsi="Times New Roman"/>
                <w:sz w:val="24"/>
              </w:rPr>
              <w:t>专职</w:t>
            </w:r>
            <w:r>
              <w:rPr>
                <w:rFonts w:ascii="Times New Roman" w:eastAsia="仿宋_GB2312" w:hAnsi="Times New Roman"/>
                <w:sz w:val="24"/>
              </w:rPr>
              <w:t>人</w:t>
            </w:r>
            <w:r w:rsidR="00DC5C46">
              <w:rPr>
                <w:rFonts w:ascii="Times New Roman" w:eastAsia="仿宋_GB2312" w:hAnsi="Times New Roman" w:hint="eastAsia"/>
                <w:sz w:val="24"/>
              </w:rPr>
              <w:t>员</w:t>
            </w:r>
            <w:r>
              <w:rPr>
                <w:rFonts w:ascii="Times New Roman" w:eastAsia="仿宋_GB2312" w:hAnsi="Times New Roman"/>
                <w:sz w:val="24"/>
              </w:rPr>
              <w:t>、</w:t>
            </w:r>
            <w:r w:rsidR="00E9752F">
              <w:rPr>
                <w:rFonts w:ascii="Times New Roman" w:eastAsia="仿宋_GB2312" w:hAnsi="Times New Roman"/>
                <w:sz w:val="24"/>
              </w:rPr>
              <w:t>中高级</w:t>
            </w:r>
            <w:r>
              <w:rPr>
                <w:rFonts w:ascii="Times New Roman" w:eastAsia="仿宋_GB2312" w:hAnsi="Times New Roman"/>
                <w:sz w:val="24"/>
              </w:rPr>
              <w:t>职称</w:t>
            </w:r>
            <w:r w:rsidR="00DC5C46">
              <w:rPr>
                <w:rFonts w:ascii="Times New Roman" w:eastAsia="仿宋_GB2312" w:hAnsi="Times New Roman" w:hint="eastAsia"/>
                <w:sz w:val="24"/>
              </w:rPr>
              <w:t>人员</w:t>
            </w:r>
            <w:r>
              <w:rPr>
                <w:rFonts w:ascii="Times New Roman" w:eastAsia="仿宋_GB2312" w:hAnsi="Times New Roman"/>
                <w:sz w:val="24"/>
              </w:rPr>
              <w:t>、专业领域等）</w:t>
            </w:r>
          </w:p>
          <w:bookmarkEnd w:id="12"/>
          <w:p w:rsidR="00AB0764" w:rsidRDefault="00AB0764" w:rsidP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B0764" w:rsidTr="00FB3732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Pr="00AB0764" w:rsidRDefault="00AB0764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AB0764">
              <w:rPr>
                <w:rFonts w:ascii="Times New Roman" w:eastAsia="仿宋_GB2312" w:hAnsi="Times New Roman"/>
                <w:sz w:val="24"/>
              </w:rPr>
              <w:t>相关技术成果或专利情况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 w:rsidP="009177C7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B0764" w:rsidTr="00D348D8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Pr="00AB0764" w:rsidRDefault="00AB0764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AB0764">
              <w:rPr>
                <w:rFonts w:ascii="Times New Roman" w:eastAsia="仿宋_GB2312" w:hAnsi="Times New Roman"/>
                <w:sz w:val="24"/>
              </w:rPr>
              <w:t>以往参与标准制定的经验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9177C7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bookmarkStart w:id="13" w:name="OLE_LINK42"/>
            <w:bookmarkStart w:id="14" w:name="OLE_LINK43"/>
            <w:r w:rsidRPr="00AB0764">
              <w:rPr>
                <w:rFonts w:ascii="Times New Roman" w:eastAsia="仿宋_GB2312" w:hAnsi="Times New Roman" w:hint="eastAsia"/>
                <w:sz w:val="24"/>
              </w:rPr>
              <w:t>（若有</w:t>
            </w:r>
            <w:r w:rsidR="00AB0764" w:rsidRPr="00AB0764">
              <w:rPr>
                <w:rFonts w:ascii="Times New Roman" w:eastAsia="仿宋_GB2312" w:hAnsi="Times New Roman" w:hint="eastAsia"/>
                <w:sz w:val="24"/>
              </w:rPr>
              <w:t>，请说明参与的标准名称、级别等）</w:t>
            </w:r>
            <w:bookmarkEnd w:id="13"/>
            <w:bookmarkEnd w:id="14"/>
          </w:p>
        </w:tc>
      </w:tr>
      <w:tr w:rsidR="00AB0764" w:rsidTr="0054338B">
        <w:trPr>
          <w:trHeight w:val="12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Pr="00AB0764" w:rsidRDefault="00AB0764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AB0764">
              <w:rPr>
                <w:rFonts w:ascii="Times New Roman" w:eastAsia="仿宋_GB2312" w:hAnsi="Times New Roman"/>
                <w:sz w:val="24"/>
              </w:rPr>
              <w:t>对</w:t>
            </w:r>
            <w:r w:rsidR="006B6AA5">
              <w:rPr>
                <w:rFonts w:ascii="Times New Roman" w:eastAsia="仿宋_GB2312" w:hAnsi="Times New Roman" w:hint="eastAsia"/>
                <w:kern w:val="0"/>
                <w:sz w:val="24"/>
              </w:rPr>
              <w:t>《河北省招标代理服务标准规范》</w:t>
            </w:r>
            <w:r w:rsidRPr="00AB0764">
              <w:rPr>
                <w:rFonts w:ascii="Times New Roman" w:eastAsia="仿宋_GB2312" w:hAnsi="Times New Roman"/>
                <w:sz w:val="24"/>
              </w:rPr>
              <w:t>建议和期望</w:t>
            </w:r>
          </w:p>
        </w:tc>
        <w:tc>
          <w:tcPr>
            <w:tcW w:w="7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B0764" w:rsidRPr="00AB0764" w:rsidRDefault="006B6AA5" w:rsidP="00AB0764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 w:rsidRPr="006B6AA5">
              <w:rPr>
                <w:rFonts w:ascii="Times New Roman" w:eastAsia="仿宋_GB2312" w:hAnsi="Times New Roman"/>
                <w:sz w:val="24"/>
              </w:rPr>
              <w:t>（请简要阐述对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《河北省招标代理服务标准规范》</w:t>
            </w:r>
            <w:r w:rsidRPr="006B6AA5">
              <w:rPr>
                <w:rFonts w:ascii="Times New Roman" w:eastAsia="仿宋_GB2312" w:hAnsi="Times New Roman"/>
                <w:sz w:val="24"/>
              </w:rPr>
              <w:t>的重点关注内容、改进方向、实施预期等方面的想法和建议，不超过</w:t>
            </w:r>
            <w:r w:rsidRPr="006B6AA5">
              <w:rPr>
                <w:rFonts w:ascii="Times New Roman" w:eastAsia="仿宋_GB2312" w:hAnsi="Times New Roman"/>
                <w:sz w:val="24"/>
              </w:rPr>
              <w:t xml:space="preserve"> 300 </w:t>
            </w:r>
            <w:r w:rsidRPr="006B6AA5">
              <w:rPr>
                <w:rFonts w:ascii="Times New Roman" w:eastAsia="仿宋_GB2312" w:hAnsi="Times New Roman"/>
                <w:sz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</w:rPr>
              <w:t>可另附。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AB0764" w:rsidTr="000B3CD4">
        <w:trPr>
          <w:trHeight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履职代表信息</w:t>
            </w: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单位职务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技术职称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专业领域</w:t>
            </w:r>
          </w:p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（或方向）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个人业绩与成果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 w:rsidP="006B6AA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代表</w:t>
            </w:r>
            <w:r w:rsidR="006B6AA5">
              <w:rPr>
                <w:rFonts w:ascii="Times New Roman" w:eastAsia="仿宋_GB2312" w:hAnsi="Times New Roman" w:hint="eastAsia"/>
                <w:sz w:val="24"/>
              </w:rPr>
              <w:t>简介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837D14" w:rsidRDefault="00837D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837D14" w:rsidRDefault="00837D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特色专业优势</w:t>
            </w:r>
          </w:p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及亮点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837D14">
        <w:trPr>
          <w:trHeight w:val="567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64" w:rsidRDefault="00AB0764">
            <w:pPr>
              <w:widowControl/>
              <w:jc w:val="center"/>
              <w:rPr>
                <w:rFonts w:ascii="Times New Roman" w:eastAsia="仿宋_GB2312" w:hAnsi="Times New Roman" w:cs="Times New Roman"/>
                <w:w w:val="95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备注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widowControl/>
              <w:rPr>
                <w:rFonts w:ascii="Times New Roman" w:eastAsia="仿宋_GB2312" w:hAnsi="Times New Roman"/>
                <w:sz w:val="24"/>
              </w:rPr>
            </w:pPr>
          </w:p>
          <w:p w:rsidR="006B6AA5" w:rsidRDefault="006B6AA5">
            <w:pPr>
              <w:widowControl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B0764" w:rsidTr="000B3CD4">
        <w:trPr>
          <w:trHeight w:val="1862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申请单位意见：</w:t>
            </w:r>
          </w:p>
          <w:p w:rsidR="00AB0764" w:rsidRDefault="00AB0764" w:rsidP="00AB0764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bookmarkStart w:id="15" w:name="OLE_LINK37"/>
            <w:r>
              <w:rPr>
                <w:rFonts w:ascii="Times New Roman" w:eastAsia="仿宋_GB2312" w:hAnsi="Times New Roman" w:hint="eastAsia"/>
                <w:sz w:val="24"/>
              </w:rPr>
              <w:t>我</w:t>
            </w:r>
            <w:r w:rsidRPr="00AB0764">
              <w:rPr>
                <w:rFonts w:ascii="Times New Roman" w:eastAsia="仿宋_GB2312" w:hAnsi="Times New Roman"/>
                <w:sz w:val="24"/>
              </w:rPr>
              <w:t>单位承诺所提供的申报信息真实、准确、完整，</w:t>
            </w:r>
            <w:r w:rsidR="00DF3321">
              <w:rPr>
                <w:rFonts w:ascii="Times New Roman" w:eastAsia="仿宋_GB2312" w:hAnsi="Times New Roman" w:hint="eastAsia"/>
                <w:sz w:val="24"/>
              </w:rPr>
              <w:t>自愿</w:t>
            </w:r>
            <w:r w:rsidRPr="00AB0764">
              <w:rPr>
                <w:rFonts w:ascii="Times New Roman" w:eastAsia="仿宋_GB2312" w:hAnsi="Times New Roman"/>
                <w:sz w:val="24"/>
              </w:rPr>
              <w:t>积极参与</w:t>
            </w:r>
            <w:bookmarkStart w:id="16" w:name="OLE_LINK52"/>
            <w:bookmarkStart w:id="17" w:name="OLE_LINK53"/>
            <w:r>
              <w:rPr>
                <w:rFonts w:ascii="Times New Roman" w:eastAsia="仿宋_GB2312" w:hAnsi="Times New Roman" w:hint="eastAsia"/>
                <w:sz w:val="24"/>
              </w:rPr>
              <w:t>《</w:t>
            </w:r>
            <w:r w:rsidRPr="00AB0764">
              <w:rPr>
                <w:rFonts w:ascii="Times New Roman" w:eastAsia="仿宋_GB2312" w:hAnsi="Times New Roman" w:hint="eastAsia"/>
                <w:sz w:val="24"/>
              </w:rPr>
              <w:t>河北省招标代理服务标准规范</w:t>
            </w:r>
            <w:r>
              <w:rPr>
                <w:rFonts w:ascii="Times New Roman" w:eastAsia="仿宋_GB2312" w:hAnsi="Times New Roman" w:hint="eastAsia"/>
                <w:sz w:val="24"/>
              </w:rPr>
              <w:t>》</w:t>
            </w:r>
            <w:bookmarkEnd w:id="16"/>
            <w:bookmarkEnd w:id="17"/>
            <w:r w:rsidRPr="00AB0764">
              <w:rPr>
                <w:rFonts w:ascii="Times New Roman" w:eastAsia="仿宋_GB2312" w:hAnsi="Times New Roman"/>
                <w:sz w:val="24"/>
              </w:rPr>
              <w:t>的制定工作，遵守相关工作规则和要求，为标准的制定和实施贡献力量。</w:t>
            </w:r>
            <w:bookmarkEnd w:id="15"/>
          </w:p>
          <w:p w:rsidR="00AB0764" w:rsidRDefault="00AB0764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ind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ind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法定代表人签字或盖印章：</w:t>
            </w:r>
          </w:p>
          <w:p w:rsidR="00AB0764" w:rsidRDefault="00AB076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申报单位（公章）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AB0764" w:rsidRDefault="00AB076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:rsidR="00AB0764" w:rsidRDefault="00AB0764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64" w:rsidRDefault="00AB0764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审核单位意见：</w:t>
            </w:r>
          </w:p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</w:p>
          <w:p w:rsidR="00AB0764" w:rsidRDefault="00AB0764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河北省招标投标协会（公章）</w:t>
            </w:r>
          </w:p>
          <w:p w:rsidR="00AB0764" w:rsidRDefault="00AB0764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AB0764" w:rsidRDefault="00AB0764">
            <w:pPr>
              <w:widowControl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0B3CD4" w:rsidRDefault="000B3CD4" w:rsidP="000B3CD4">
      <w:pPr>
        <w:rPr>
          <w:rFonts w:ascii="等线" w:eastAsia="等线" w:hAnsi="等线" w:cs="Times New Roman"/>
          <w:szCs w:val="22"/>
        </w:rPr>
      </w:pPr>
    </w:p>
    <w:p w:rsidR="00D15ED9" w:rsidRPr="000B3CD4" w:rsidRDefault="00D15ED9" w:rsidP="000B3CD4">
      <w:pPr>
        <w:jc w:val="center"/>
      </w:pPr>
    </w:p>
    <w:sectPr w:rsidR="00D15ED9" w:rsidRPr="000B3CD4" w:rsidSect="00C95A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4F" w:rsidRDefault="00352F4F" w:rsidP="00837D14">
      <w:r>
        <w:separator/>
      </w:r>
    </w:p>
  </w:endnote>
  <w:endnote w:type="continuationSeparator" w:id="0">
    <w:p w:rsidR="00352F4F" w:rsidRDefault="00352F4F" w:rsidP="0083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">
    <w:altName w:val="Alibaba Sans Thai Medium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279551"/>
      <w:docPartObj>
        <w:docPartGallery w:val="Page Numbers (Bottom of Page)"/>
        <w:docPartUnique/>
      </w:docPartObj>
    </w:sdtPr>
    <w:sdtContent>
      <w:p w:rsidR="00837D14" w:rsidRDefault="008B6DFB">
        <w:pPr>
          <w:pStyle w:val="a6"/>
          <w:jc w:val="center"/>
        </w:pPr>
        <w:r>
          <w:fldChar w:fldCharType="begin"/>
        </w:r>
        <w:r w:rsidR="00837D14">
          <w:instrText>PAGE   \* MERGEFORMAT</w:instrText>
        </w:r>
        <w:r>
          <w:fldChar w:fldCharType="separate"/>
        </w:r>
        <w:r w:rsidR="008D6CF6" w:rsidRPr="008D6CF6">
          <w:rPr>
            <w:noProof/>
            <w:lang w:val="zh-CN"/>
          </w:rPr>
          <w:t>1</w:t>
        </w:r>
        <w:r>
          <w:fldChar w:fldCharType="end"/>
        </w:r>
      </w:p>
    </w:sdtContent>
  </w:sdt>
  <w:p w:rsidR="00837D14" w:rsidRDefault="00837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4F" w:rsidRDefault="00352F4F" w:rsidP="00837D14">
      <w:r>
        <w:separator/>
      </w:r>
    </w:p>
  </w:footnote>
  <w:footnote w:type="continuationSeparator" w:id="0">
    <w:p w:rsidR="00352F4F" w:rsidRDefault="00352F4F" w:rsidP="00837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A01"/>
    <w:rsid w:val="00025202"/>
    <w:rsid w:val="000B3CD4"/>
    <w:rsid w:val="00173433"/>
    <w:rsid w:val="00241053"/>
    <w:rsid w:val="00352F4F"/>
    <w:rsid w:val="003613AE"/>
    <w:rsid w:val="00391306"/>
    <w:rsid w:val="003A7A01"/>
    <w:rsid w:val="003E7029"/>
    <w:rsid w:val="0054338B"/>
    <w:rsid w:val="005B3E6F"/>
    <w:rsid w:val="005D38BE"/>
    <w:rsid w:val="006A5690"/>
    <w:rsid w:val="006B6AA5"/>
    <w:rsid w:val="006F22EB"/>
    <w:rsid w:val="00833C08"/>
    <w:rsid w:val="00837D14"/>
    <w:rsid w:val="008B6DFB"/>
    <w:rsid w:val="008D6CF6"/>
    <w:rsid w:val="009177C7"/>
    <w:rsid w:val="0093041B"/>
    <w:rsid w:val="00AB03E3"/>
    <w:rsid w:val="00AB0764"/>
    <w:rsid w:val="00AB671B"/>
    <w:rsid w:val="00AD7811"/>
    <w:rsid w:val="00B8751E"/>
    <w:rsid w:val="00BA6431"/>
    <w:rsid w:val="00C95AEF"/>
    <w:rsid w:val="00CC1472"/>
    <w:rsid w:val="00D15ED9"/>
    <w:rsid w:val="00DC5C46"/>
    <w:rsid w:val="00DF3321"/>
    <w:rsid w:val="00E9752F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B3CD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B3CD4"/>
    <w:rPr>
      <w:szCs w:val="24"/>
    </w:rPr>
  </w:style>
  <w:style w:type="paragraph" w:styleId="2">
    <w:name w:val="Body Text First Indent 2"/>
    <w:basedOn w:val="a3"/>
    <w:link w:val="2Char"/>
    <w:unhideWhenUsed/>
    <w:qFormat/>
    <w:rsid w:val="000B3CD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正文首行缩进 2 Char"/>
    <w:basedOn w:val="Char"/>
    <w:link w:val="2"/>
    <w:rsid w:val="000B3CD4"/>
    <w:rPr>
      <w:rFonts w:ascii="Calibri" w:eastAsia="宋体" w:hAnsi="Calibri" w:cs="Times New Roman"/>
      <w:szCs w:val="24"/>
    </w:rPr>
  </w:style>
  <w:style w:type="table" w:styleId="a4">
    <w:name w:val="Table Grid"/>
    <w:basedOn w:val="a1"/>
    <w:qFormat/>
    <w:rsid w:val="000B3CD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3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7D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7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B3CD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B3CD4"/>
    <w:rPr>
      <w:szCs w:val="24"/>
    </w:rPr>
  </w:style>
  <w:style w:type="paragraph" w:styleId="2">
    <w:name w:val="Body Text First Indent 2"/>
    <w:basedOn w:val="a3"/>
    <w:link w:val="2Char"/>
    <w:unhideWhenUsed/>
    <w:qFormat/>
    <w:rsid w:val="000B3CD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正文首行缩进 2 Char"/>
    <w:basedOn w:val="Char"/>
    <w:link w:val="2"/>
    <w:rsid w:val="000B3CD4"/>
    <w:rPr>
      <w:rFonts w:ascii="Calibri" w:eastAsia="宋体" w:hAnsi="Calibri" w:cs="Times New Roman"/>
      <w:szCs w:val="24"/>
    </w:rPr>
  </w:style>
  <w:style w:type="table" w:styleId="a4">
    <w:name w:val="Table Grid"/>
    <w:basedOn w:val="a1"/>
    <w:qFormat/>
    <w:rsid w:val="000B3CD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3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7D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7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22</cp:revision>
  <cp:lastPrinted>2024-08-15T03:16:00Z</cp:lastPrinted>
  <dcterms:created xsi:type="dcterms:W3CDTF">2024-08-13T03:16:00Z</dcterms:created>
  <dcterms:modified xsi:type="dcterms:W3CDTF">2024-08-15T07:42:00Z</dcterms:modified>
</cp:coreProperties>
</file>